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86" w:rsidRDefault="00E40446" w:rsidP="000D7E1E">
      <w:pPr>
        <w:pStyle w:val="1"/>
        <w:shd w:val="clear" w:color="auto" w:fill="auto"/>
        <w:ind w:right="240" w:firstLine="1760"/>
        <w:jc w:val="center"/>
        <w:sectPr w:rsidR="00B63486">
          <w:type w:val="continuous"/>
          <w:pgSz w:w="11905" w:h="16837"/>
          <w:pgMar w:top="881" w:right="1310" w:bottom="742" w:left="2496" w:header="0" w:footer="3" w:gutter="0"/>
          <w:cols w:space="720"/>
          <w:noEndnote/>
          <w:docGrid w:linePitch="360"/>
        </w:sectPr>
      </w:pPr>
      <w:r>
        <w:t>Главное управление образования</w:t>
      </w:r>
      <w:r w:rsidR="000D7E1E">
        <w:br/>
      </w:r>
      <w:r>
        <w:t xml:space="preserve"> </w:t>
      </w:r>
      <w:r w:rsidR="000D7E1E">
        <w:t xml:space="preserve">                          </w:t>
      </w:r>
      <w:r>
        <w:t xml:space="preserve">Государственное бюджетное профессиональное </w:t>
      </w:r>
      <w:r w:rsidR="000D7E1E">
        <w:br/>
      </w:r>
      <w:r>
        <w:t xml:space="preserve">Образовательное учреждение «Лебяжьевский агропромышленный техникум </w:t>
      </w:r>
      <w:r w:rsidR="000D7E1E">
        <w:t xml:space="preserve">             </w:t>
      </w:r>
      <w:r>
        <w:t>(казачий кадетский корпус)</w:t>
      </w:r>
    </w:p>
    <w:p w:rsidR="00B63486" w:rsidRDefault="00B63486">
      <w:pPr>
        <w:framePr w:w="10166" w:h="584" w:hRule="exact" w:wrap="notBeside" w:vAnchor="text" w:hAnchor="text" w:xAlign="center" w:y="1" w:anchorLock="1"/>
      </w:pPr>
    </w:p>
    <w:p w:rsidR="00B63486" w:rsidRDefault="00E40446">
      <w:pPr>
        <w:rPr>
          <w:sz w:val="2"/>
          <w:szCs w:val="2"/>
        </w:rPr>
        <w:sectPr w:rsidR="00B634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8394F" w:rsidRDefault="00A8394F" w:rsidP="00A8394F">
      <w:pPr>
        <w:pStyle w:val="1"/>
        <w:shd w:val="clear" w:color="auto" w:fill="auto"/>
        <w:spacing w:line="552" w:lineRule="exact"/>
        <w:ind w:right="260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2.05pt;margin-top:24.25pt;width:119.25pt;height:33.75pt;z-index:251659264" stroked="f">
            <v:textbox>
              <w:txbxContent>
                <w:p w:rsidR="00A8394F" w:rsidRPr="00A8394F" w:rsidRDefault="00A8394F">
                  <w:pPr>
                    <w:rPr>
                      <w:rFonts w:ascii="Times New Roman" w:hAnsi="Times New Roman" w:cs="Times New Roman"/>
                    </w:rPr>
                  </w:pPr>
                  <w:r w:rsidRPr="00A8394F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94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94F">
                    <w:rPr>
                      <w:rFonts w:ascii="Times New Roman" w:hAnsi="Times New Roman" w:cs="Times New Roman"/>
                      <w:u w:val="single"/>
                    </w:rPr>
                    <w:t>318/1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150.95pt;margin-top:24.25pt;width:135pt;height:28.5pt;z-index:251658240" stroked="f">
            <v:textbox>
              <w:txbxContent>
                <w:p w:rsidR="00A8394F" w:rsidRPr="00A8394F" w:rsidRDefault="00A8394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A8394F">
                    <w:rPr>
                      <w:rFonts w:ascii="Times New Roman" w:hAnsi="Times New Roman" w:cs="Times New Roman"/>
                      <w:u w:val="single"/>
                    </w:rPr>
                    <w:t>«02»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A8394F">
                    <w:rPr>
                      <w:rFonts w:ascii="Times New Roman" w:hAnsi="Times New Roman" w:cs="Times New Roman"/>
                      <w:u w:val="single"/>
                    </w:rPr>
                    <w:t>ноябрь 2015г.</w:t>
                  </w:r>
                </w:p>
              </w:txbxContent>
            </v:textbox>
          </v:shape>
        </w:pict>
      </w:r>
      <w:r>
        <w:t>ПРИКАЗ</w:t>
      </w:r>
    </w:p>
    <w:p w:rsidR="00B63486" w:rsidRDefault="00E40446" w:rsidP="00A8394F">
      <w:pPr>
        <w:pStyle w:val="1"/>
        <w:shd w:val="clear" w:color="auto" w:fill="auto"/>
        <w:spacing w:line="552" w:lineRule="exact"/>
        <w:ind w:right="260"/>
        <w:jc w:val="center"/>
        <w:sectPr w:rsidR="00B63486">
          <w:type w:val="continuous"/>
          <w:pgSz w:w="11905" w:h="16837"/>
          <w:pgMar w:top="881" w:right="4829" w:bottom="742" w:left="4339" w:header="0" w:footer="3" w:gutter="0"/>
          <w:cols w:space="720"/>
          <w:noEndnote/>
          <w:docGrid w:linePitch="360"/>
        </w:sectPr>
      </w:pPr>
      <w:r>
        <w:t>Р.п.лебяжье</w:t>
      </w:r>
      <w:r w:rsidR="00A8394F">
        <w:t xml:space="preserve">                                           </w:t>
      </w:r>
    </w:p>
    <w:p w:rsidR="00B63486" w:rsidRDefault="00B63486">
      <w:pPr>
        <w:framePr w:w="10166" w:h="541" w:hRule="exact" w:wrap="notBeside" w:vAnchor="text" w:hAnchor="text" w:xAlign="center" w:y="1" w:anchorLock="1"/>
      </w:pPr>
    </w:p>
    <w:p w:rsidR="00B63486" w:rsidRDefault="00E40446">
      <w:pPr>
        <w:rPr>
          <w:sz w:val="2"/>
          <w:szCs w:val="2"/>
        </w:rPr>
        <w:sectPr w:rsidR="00B634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63486" w:rsidRDefault="00E40446">
      <w:pPr>
        <w:pStyle w:val="11"/>
        <w:keepNext/>
        <w:keepLines/>
        <w:shd w:val="clear" w:color="auto" w:fill="auto"/>
        <w:spacing w:after="259" w:line="230" w:lineRule="exact"/>
        <w:ind w:left="20"/>
      </w:pPr>
      <w:bookmarkStart w:id="0" w:name="bookmark0"/>
      <w:r>
        <w:lastRenderedPageBreak/>
        <w:t>« Об утверждении Положений о конкурсах».</w:t>
      </w:r>
      <w:bookmarkEnd w:id="0"/>
    </w:p>
    <w:p w:rsidR="00B63486" w:rsidRDefault="00E40446">
      <w:pPr>
        <w:pStyle w:val="1"/>
        <w:shd w:val="clear" w:color="auto" w:fill="auto"/>
        <w:spacing w:after="244" w:line="278" w:lineRule="exact"/>
        <w:ind w:left="20" w:right="640" w:firstLine="660"/>
      </w:pPr>
      <w:r>
        <w:t>В целях создания оптимальных условий для развития творческого потенциала личности обучающихся, выявления коллективов, отличающихся высоким уровнем учебных достижений, способностью к творчеству и инициативе</w:t>
      </w:r>
    </w:p>
    <w:p w:rsidR="00B63486" w:rsidRDefault="00E40446">
      <w:pPr>
        <w:pStyle w:val="1"/>
        <w:shd w:val="clear" w:color="auto" w:fill="auto"/>
        <w:spacing w:line="274" w:lineRule="exact"/>
        <w:ind w:left="20"/>
      </w:pPr>
      <w:r>
        <w:t>ПРИКАЗЫВАЮ:</w:t>
      </w:r>
    </w:p>
    <w:p w:rsidR="00B63486" w:rsidRDefault="00E40446">
      <w:pPr>
        <w:pStyle w:val="1"/>
        <w:shd w:val="clear" w:color="auto" w:fill="auto"/>
        <w:spacing w:line="274" w:lineRule="exact"/>
        <w:ind w:left="20" w:right="220"/>
      </w:pPr>
      <w:r>
        <w:t>1 .Утвердить Положение о техникумовском конкурсе «Лучший казачий кадетский класс» согласно приложению №1.</w:t>
      </w:r>
    </w:p>
    <w:p w:rsidR="00B63486" w:rsidRDefault="00E40446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line="274" w:lineRule="exact"/>
        <w:ind w:left="20" w:right="220"/>
      </w:pPr>
      <w:r>
        <w:t>Утвердить Положение о техникумовском конкурсе «Лучшая группа года» согласно приложению №2.</w:t>
      </w:r>
    </w:p>
    <w:p w:rsidR="00B63486" w:rsidRDefault="00D40C07">
      <w:pPr>
        <w:framePr w:w="2842" w:h="1718" w:wrap="around" w:vAnchor="text" w:hAnchor="margin" w:x="1055" w:y="217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5.5pt">
            <v:imagedata r:id="rId7" r:href="rId8"/>
          </v:shape>
        </w:pict>
      </w:r>
    </w:p>
    <w:p w:rsidR="00B63486" w:rsidRDefault="00E40446">
      <w:pPr>
        <w:pStyle w:val="a6"/>
        <w:framePr w:w="1027" w:h="240" w:wrap="around" w:vAnchor="text" w:hAnchor="margin" w:x="-371" w:y="2746"/>
        <w:shd w:val="clear" w:color="auto" w:fill="auto"/>
        <w:spacing w:line="240" w:lineRule="exact"/>
      </w:pPr>
      <w:r>
        <w:t>Директор:</w:t>
      </w:r>
    </w:p>
    <w:p w:rsidR="00B63486" w:rsidRDefault="00E40446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after="1947" w:line="274" w:lineRule="exact"/>
        <w:ind w:left="20" w:right="220"/>
      </w:pPr>
      <w:r>
        <w:t xml:space="preserve">Контроль за исполнением приказа возложить на руководителя структурного подразделения по учебно-воспитательной работе Андрееву О.В. </w:t>
      </w:r>
      <w:r w:rsidR="009B3A6F">
        <w:t xml:space="preserve">и заместителя директора </w:t>
      </w:r>
      <w:r>
        <w:t>по ООД Киселеву Е.П.</w:t>
      </w:r>
    </w:p>
    <w:p w:rsidR="00B63486" w:rsidRDefault="00E40446">
      <w:pPr>
        <w:pStyle w:val="1"/>
        <w:shd w:val="clear" w:color="auto" w:fill="auto"/>
        <w:spacing w:after="5093" w:line="240" w:lineRule="exact"/>
        <w:ind w:left="1500"/>
      </w:pPr>
      <w:r>
        <w:t>А.А.Киселев</w:t>
      </w:r>
    </w:p>
    <w:p w:rsidR="00B63486" w:rsidRDefault="00E40446">
      <w:pPr>
        <w:pStyle w:val="1"/>
        <w:shd w:val="clear" w:color="auto" w:fill="auto"/>
        <w:spacing w:line="240" w:lineRule="exact"/>
        <w:ind w:left="20"/>
      </w:pPr>
      <w:r>
        <w:lastRenderedPageBreak/>
        <w:t>Исп. Киселева Е.П.</w:t>
      </w:r>
    </w:p>
    <w:sectPr w:rsidR="00B63486" w:rsidSect="00B63486">
      <w:type w:val="continuous"/>
      <w:pgSz w:w="11905" w:h="16837"/>
      <w:pgMar w:top="881" w:right="0" w:bottom="742" w:left="24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89" w:rsidRDefault="00274689" w:rsidP="00B63486">
      <w:r>
        <w:separator/>
      </w:r>
    </w:p>
  </w:endnote>
  <w:endnote w:type="continuationSeparator" w:id="0">
    <w:p w:rsidR="00274689" w:rsidRDefault="00274689" w:rsidP="00B6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89" w:rsidRDefault="00274689"/>
  </w:footnote>
  <w:footnote w:type="continuationSeparator" w:id="0">
    <w:p w:rsidR="00274689" w:rsidRDefault="002746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34A9"/>
    <w:multiLevelType w:val="multilevel"/>
    <w:tmpl w:val="F08E06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486"/>
    <w:rsid w:val="000D7E1E"/>
    <w:rsid w:val="00274689"/>
    <w:rsid w:val="0027679A"/>
    <w:rsid w:val="005B136E"/>
    <w:rsid w:val="00753D85"/>
    <w:rsid w:val="009B3A6F"/>
    <w:rsid w:val="00A8394F"/>
    <w:rsid w:val="00B63486"/>
    <w:rsid w:val="00D40C07"/>
    <w:rsid w:val="00E4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4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48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3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B63486"/>
    <w:rPr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1">
    <w:name w:val="Основной текст (2)"/>
    <w:basedOn w:val="2"/>
    <w:rsid w:val="00B63486"/>
    <w:rPr>
      <w:u w:val="single"/>
    </w:rPr>
  </w:style>
  <w:style w:type="character" w:customStyle="1" w:styleId="3">
    <w:name w:val="Основной текст (3)_"/>
    <w:basedOn w:val="a0"/>
    <w:link w:val="30"/>
    <w:rsid w:val="00B63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5">
    <w:name w:val="Подпись к картинке_"/>
    <w:basedOn w:val="a0"/>
    <w:link w:val="a6"/>
    <w:rsid w:val="00B63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B63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B63486"/>
    <w:pPr>
      <w:shd w:val="clear" w:color="auto" w:fill="FFFFFF"/>
      <w:spacing w:line="41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63486"/>
    <w:pPr>
      <w:shd w:val="clear" w:color="auto" w:fill="FFFFFF"/>
      <w:spacing w:line="0" w:lineRule="atLeast"/>
    </w:pPr>
    <w:rPr>
      <w:spacing w:val="-20"/>
      <w:sz w:val="23"/>
      <w:szCs w:val="23"/>
    </w:rPr>
  </w:style>
  <w:style w:type="paragraph" w:customStyle="1" w:styleId="30">
    <w:name w:val="Основной текст (3)"/>
    <w:basedOn w:val="a"/>
    <w:link w:val="3"/>
    <w:rsid w:val="00B634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B634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6348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Users/836D~1/AppData/Local/Temp/FineReader1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5</cp:revision>
  <dcterms:created xsi:type="dcterms:W3CDTF">2015-11-30T14:50:00Z</dcterms:created>
  <dcterms:modified xsi:type="dcterms:W3CDTF">2015-12-19T03:37:00Z</dcterms:modified>
</cp:coreProperties>
</file>